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1D213" w14:textId="77777777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1A95B13" w14:textId="77777777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B7115BC" w14:textId="77777777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632B87E" w14:textId="65DA34BE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263F8D" w14:textId="7960FEF4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921C4DD" w14:textId="3F8A0D41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2B4E95" w14:textId="77777777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B3FFDCB" w14:textId="77777777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BB3B2E" w14:textId="77777777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EA0887C" w14:textId="77777777" w:rsidR="0007427F" w:rsidRDefault="0007427F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A0FA41" w14:textId="77777777" w:rsidR="0007427F" w:rsidRDefault="0007427F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AD572B" w14:textId="77777777" w:rsidR="0007427F" w:rsidRDefault="0007427F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DF5F85D" w14:textId="77777777" w:rsidR="0007427F" w:rsidRDefault="0007427F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B8A34FF" w14:textId="25FFA6C6" w:rsidR="0007427F" w:rsidRDefault="005075DE" w:rsidP="00507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  <w:r w:rsidR="0007427F">
        <w:rPr>
          <w:rFonts w:ascii="Times New Roman" w:eastAsia="Calibri" w:hAnsi="Times New Roman" w:cs="Times New Roman"/>
          <w:sz w:val="28"/>
          <w:szCs w:val="28"/>
          <w:lang w:val="uk-UA"/>
        </w:rPr>
        <w:t>22.12.2023року</w:t>
      </w:r>
    </w:p>
    <w:p w14:paraId="4D523C07" w14:textId="798A5980" w:rsidR="005075DE" w:rsidRPr="0007427F" w:rsidRDefault="005075DE" w:rsidP="000742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№2441-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  <w:r w:rsidR="0007427F" w:rsidRPr="00074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4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4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074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427F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</w:t>
      </w:r>
    </w:p>
    <w:p w14:paraId="2DB93BD4" w14:textId="22426EEC" w:rsidR="005075DE" w:rsidRDefault="005075DE" w:rsidP="00507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благоустрою населених пунктів</w:t>
      </w:r>
      <w:r w:rsidR="0007427F" w:rsidRPr="000742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7427F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</w:t>
      </w:r>
    </w:p>
    <w:p w14:paraId="363903D1" w14:textId="08FD63C0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селищної ради на 2024 рік»</w:t>
      </w:r>
    </w:p>
    <w:p w14:paraId="44542D8F" w14:textId="77777777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64AF79" w14:textId="1FF4DEA5" w:rsidR="005075DE" w:rsidRDefault="005075DE" w:rsidP="005075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клопотання Відділу капітального будівництва, житлово-комунального господарства, комунального майна Авангардівської селищної ради від 24 січня 2024 року №26, керуючись  ч.6. ст. 59 Закону України «Про місцеве самоврядування в Україні», ст. 91 Бюджетного кодексу України,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2024 року,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DAC9DB4" w14:textId="4C5CC672" w:rsidR="005075DE" w:rsidRDefault="005075DE" w:rsidP="005075D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2441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22.12.2023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2024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122B0033" w14:textId="77777777" w:rsidR="005075DE" w:rsidRDefault="005075DE" w:rsidP="0050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16B3571B" w14:textId="77777777" w:rsidR="005075DE" w:rsidRDefault="005075DE" w:rsidP="005075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217195" w14:textId="77777777" w:rsidR="005075DE" w:rsidRDefault="005075DE" w:rsidP="0050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7A7262" w14:textId="77777777" w:rsidR="005075DE" w:rsidRPr="0007427F" w:rsidRDefault="005075DE" w:rsidP="0050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E830F9E" w14:textId="0B641F73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</w:t>
      </w:r>
      <w:r w:rsidR="0007427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Сергій ХРУСТОВСЬКИЙ</w:t>
      </w:r>
    </w:p>
    <w:p w14:paraId="3725110C" w14:textId="77777777" w:rsidR="005075DE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240BD7B2" w14:textId="58EB8576" w:rsidR="005075DE" w:rsidRPr="0007427F" w:rsidRDefault="0007427F" w:rsidP="0050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42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№2527</w:t>
      </w:r>
      <w:r w:rsidRPr="000742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-</w:t>
      </w:r>
      <w:r w:rsidRPr="000742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</w:p>
    <w:p w14:paraId="755E9570" w14:textId="6F30B9FD" w:rsidR="005075DE" w:rsidRPr="0007427F" w:rsidRDefault="005075DE" w:rsidP="005075DE">
      <w:pPr>
        <w:spacing w:after="0" w:line="240" w:lineRule="auto"/>
        <w:jc w:val="both"/>
        <w:rPr>
          <w:b/>
          <w:lang w:val="uk-UA"/>
        </w:rPr>
      </w:pPr>
      <w:r w:rsidRPr="000742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01.02.2024</w:t>
      </w:r>
    </w:p>
    <w:p w14:paraId="09AD10B8" w14:textId="77777777" w:rsidR="0007427F" w:rsidRDefault="0007427F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671B44" w14:textId="77777777" w:rsidR="0007427F" w:rsidRDefault="0007427F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18DD0ED" w14:textId="77777777" w:rsidR="0007427F" w:rsidRDefault="0007427F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6049DC4C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14:paraId="7CB560D9" w14:textId="77777777" w:rsidR="00C26AED" w:rsidRPr="00C26AED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55515D8A" w14:textId="61C254CE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507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07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E420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EE1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075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0742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2527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22847AFA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E152A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1D544D52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E152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7894EA0A" w14:textId="77777777" w:rsidR="0007427F" w:rsidRDefault="0007427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03E36897" w14:textId="77777777" w:rsidR="0007427F" w:rsidRPr="00DC1A79" w:rsidRDefault="0007427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09EA770C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E152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09BBADC4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E152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44810155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1D439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4B0B4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  <w:r w:rsidR="00857A9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23454786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3D5B792" w14:textId="77777777" w:rsidR="00EE152A" w:rsidRDefault="00EE152A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09E9B0C" w14:textId="77777777"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AEDA13" w14:textId="77777777" w:rsidR="00EE152A" w:rsidRPr="0007427F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1F0E605" w14:textId="78B14B25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634DE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з благоустрою об’єктів інфраструктури населених пунктів  Авангардівської селищної ради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 рік. </w:t>
      </w:r>
    </w:p>
    <w:p w14:paraId="11B4FC80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Окрім того Програма встановлює певний перелік заходів, об’ємів і пропозицій щодо суттєвого та якісного покращення благоустрою, санітарного стану і довкілля  території громади.</w:t>
      </w:r>
    </w:p>
    <w:p w14:paraId="2DBAC5C1" w14:textId="77777777" w:rsidR="0007427F" w:rsidRDefault="00EE152A" w:rsidP="0007427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Програма розроблена 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 України.</w:t>
      </w:r>
    </w:p>
    <w:p w14:paraId="3B418DC3" w14:textId="26F06569" w:rsidR="00EE152A" w:rsidRPr="0007427F" w:rsidRDefault="00EE152A" w:rsidP="0007427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CE84562" w14:textId="77777777"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55BAAEBF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EE15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75CEAFAC" w14:textId="77777777" w:rsidR="00EE152A" w:rsidRPr="00EE152A" w:rsidRDefault="00EE152A" w:rsidP="00EE152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153654F8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належного обліку об’єктів та елементів благоустрою;</w:t>
      </w:r>
    </w:p>
    <w:p w14:paraId="60666EC1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комплексний підхід до проведення  робіт та надання послуг з благоустрою;</w:t>
      </w:r>
    </w:p>
    <w:p w14:paraId="54B3D8F3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1296BF44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якості ремонту, утримання об’єктів благоустрою та елементів загального користування житлових будинків комунальної власності і захисних споруд; </w:t>
      </w:r>
    </w:p>
    <w:p w14:paraId="3C345724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належного функціонування  об’єктів та елементів об’єктів благоустрою населених пунктів Авангардівської селищної ради.</w:t>
      </w:r>
    </w:p>
    <w:p w14:paraId="3EFFC5D6" w14:textId="77777777" w:rsidR="00EE152A" w:rsidRPr="00EE152A" w:rsidRDefault="00EE152A" w:rsidP="00EE152A">
      <w:pPr>
        <w:spacing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СТРУКТУРА І ХАРАКТЕРІСТИКА ОБ’ЄКТІВ БЛАГОУСТРОЮ НАСЕЛЕННИХ ПУНКТІВ</w:t>
      </w:r>
    </w:p>
    <w:p w14:paraId="755580B3" w14:textId="77777777" w:rsidR="00EE152A" w:rsidRPr="00EE152A" w:rsidRDefault="00EE152A" w:rsidP="00EE152A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об’єктів благоустрою населених пунктів Авангардівської селищної ради належать:</w:t>
      </w:r>
    </w:p>
    <w:p w14:paraId="6C374AAF" w14:textId="77777777" w:rsidR="00EE152A" w:rsidRPr="00EE152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 загального користування:</w:t>
      </w:r>
    </w:p>
    <w:p w14:paraId="20391EED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4A642D9C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пам’ятники історичної спадщини;</w:t>
      </w:r>
    </w:p>
    <w:p w14:paraId="00368667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площі;</w:t>
      </w:r>
    </w:p>
    <w:p w14:paraId="46CED0E5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730B2DE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кладовища;</w:t>
      </w:r>
    </w:p>
    <w:p w14:paraId="724AB00F" w14:textId="4C623320" w:rsidR="00EE152A" w:rsidRPr="00EE152A" w:rsidRDefault="0007427F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E152A"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інші території загального користування.</w:t>
      </w:r>
    </w:p>
    <w:p w14:paraId="36511F3E" w14:textId="77777777" w:rsidR="00EE152A" w:rsidRPr="00EE152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Прибудинкові території;</w:t>
      </w:r>
    </w:p>
    <w:p w14:paraId="612867A9" w14:textId="77777777" w:rsidR="00EE152A" w:rsidRPr="00EE152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661DABF0" w14:textId="77777777" w:rsidR="00EE152A" w:rsidRPr="00EE152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1B5A0575" w14:textId="77777777" w:rsidR="00EE152A" w:rsidRPr="00EE152A" w:rsidRDefault="00EE152A" w:rsidP="00EE15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152A">
        <w:rPr>
          <w:rFonts w:ascii="Times New Roman" w:hAnsi="Times New Roman"/>
          <w:sz w:val="28"/>
          <w:szCs w:val="28"/>
          <w:lang w:val="uk-UA"/>
        </w:rPr>
        <w:t>Елементами об’єктів благоустрою за даною Програмою є:</w:t>
      </w:r>
    </w:p>
    <w:p w14:paraId="6790293A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208A7A1A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7B7AFDBA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3864B0F2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09E50ECE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Елементи загального користування житлових будинків комунальної власності та   захисні споруди;</w:t>
      </w:r>
    </w:p>
    <w:p w14:paraId="3375B4FA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Малі архітектурні форми;</w:t>
      </w:r>
    </w:p>
    <w:p w14:paraId="45ACA0E1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Інші елементи благоустрою, визначені нормативно – правовими актами.</w:t>
      </w:r>
    </w:p>
    <w:p w14:paraId="0AA4AB36" w14:textId="77777777" w:rsidR="00EE152A" w:rsidRPr="0007427F" w:rsidRDefault="00EE152A" w:rsidP="00EE152A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6A48F76E" w14:textId="77777777" w:rsidR="00EE152A" w:rsidRPr="00EE152A" w:rsidRDefault="00EE152A" w:rsidP="00EE15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0C491560" w14:textId="77777777" w:rsidR="00EE152A" w:rsidRPr="0007427F" w:rsidRDefault="00EE152A" w:rsidP="00EE152A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AC5B241" w14:textId="72074802" w:rsidR="00EE152A" w:rsidRPr="00EE152A" w:rsidRDefault="00EE152A" w:rsidP="00EE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Виконання заходів Програми передбачається на 202</w:t>
      </w:r>
      <w:r w:rsidR="005075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14:paraId="3D545229" w14:textId="77777777" w:rsidR="00EE152A" w:rsidRPr="00EE152A" w:rsidRDefault="00EE152A" w:rsidP="00EE1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6E0D41F" w14:textId="77777777" w:rsidR="00EE152A" w:rsidRPr="0007427F" w:rsidRDefault="00EE152A" w:rsidP="00EE1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A36924F" w14:textId="77777777" w:rsidR="00EE152A" w:rsidRPr="00EE152A" w:rsidRDefault="00EE152A" w:rsidP="00EE152A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ФІНАНСОВЕ ЗАБЕЗПЕЧЕННЯ</w:t>
      </w:r>
    </w:p>
    <w:p w14:paraId="7A97D3DC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2DA7A618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– кошторисною документацією та виходячи з можливостей бюджету.</w:t>
      </w:r>
    </w:p>
    <w:p w14:paraId="139BB446" w14:textId="77777777" w:rsidR="00EE152A" w:rsidRPr="0007427F" w:rsidRDefault="00EE152A" w:rsidP="00EE152A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575F94D4" w14:textId="77777777" w:rsidR="00EE152A" w:rsidRPr="00EE152A" w:rsidRDefault="00EE152A" w:rsidP="00EE152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14:paraId="08DD7A16" w14:textId="77777777" w:rsidR="00EE152A" w:rsidRPr="0007427F" w:rsidRDefault="00EE152A" w:rsidP="00EE152A">
      <w:pPr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14:paraId="33A15524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4F4C13EE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34A560BC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EE152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http://avangard.odessa.gov.ua/</w:t>
        </w:r>
      </w:hyperlink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477CECE1" w14:textId="77777777" w:rsidR="00EE152A" w:rsidRPr="0007427F" w:rsidRDefault="00EE152A" w:rsidP="00EE152A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1E9852C0" w14:textId="77777777" w:rsidR="00EE152A" w:rsidRPr="00EE152A" w:rsidRDefault="00EE152A" w:rsidP="00EE15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>8. РЕСУРСНЕ ЗАБЕЗПЕЧЕННЯ ПРОГРАМИ</w:t>
      </w:r>
    </w:p>
    <w:p w14:paraId="54AB4F83" w14:textId="77777777" w:rsidR="00EE152A" w:rsidRPr="0007427F" w:rsidRDefault="00EE152A" w:rsidP="00EE152A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B164488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304FFD7C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BC3CFE" w14:textId="77777777" w:rsidR="00EE152A" w:rsidRPr="00EE152A" w:rsidRDefault="00EE152A" w:rsidP="00EE152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EE152A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5B7C7F90" w14:textId="77777777"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36A65B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598D23E" w14:textId="77777777" w:rsidR="00EE152A" w:rsidRPr="0007427F" w:rsidRDefault="00EE152A" w:rsidP="00EE152A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2C65E8E" w14:textId="77777777"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>10. ОЧІКУВАНІ РЕЗУЛЬТАТИ РЕАЛІЗАЦІЇ ПРОГРАМИ</w:t>
      </w:r>
    </w:p>
    <w:p w14:paraId="2F2632BF" w14:textId="77777777" w:rsidR="00EE152A" w:rsidRPr="0007427F" w:rsidRDefault="00EE152A" w:rsidP="00EE15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77595F6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4B15FEBD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світлоточок</w:t>
      </w:r>
      <w:proofErr w:type="spellEnd"/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5DA6743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46B83D92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251EE7C7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197F17DA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 і захисних споруд;</w:t>
      </w:r>
    </w:p>
    <w:p w14:paraId="3BC2C18A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якості послуг з благоустрою;</w:t>
      </w:r>
    </w:p>
    <w:p w14:paraId="2301BF71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41D59A6A" w14:textId="77777777" w:rsidR="00EE152A" w:rsidRPr="00EE152A" w:rsidRDefault="00EE152A" w:rsidP="0007427F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A91BA43" w14:textId="0CDC4398" w:rsidR="00EE152A" w:rsidRPr="00EE152A" w:rsidRDefault="00EE152A" w:rsidP="000742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</w:t>
      </w:r>
      <w:r w:rsidR="00074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Валентина ЩУР</w:t>
      </w:r>
    </w:p>
    <w:p w14:paraId="03A36972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0EA5F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BFB94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F3806" w14:textId="77777777" w:rsidR="00EE152A" w:rsidRPr="00EE152A" w:rsidRDefault="00EE152A" w:rsidP="00EE152A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C953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1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20E9F7BF" w:rsidR="004C38A7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4AD2119C" w14:textId="77777777" w:rsidR="0030277D" w:rsidRPr="00DC1A79" w:rsidRDefault="0030277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7CD15E6" w14:textId="77777777" w:rsidR="00873FC1" w:rsidRPr="00DC1A79" w:rsidRDefault="00873FC1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E0906" w14:textId="09153ED2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2D53A9AD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33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5325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76"/>
        <w:gridCol w:w="1570"/>
        <w:gridCol w:w="1554"/>
        <w:gridCol w:w="1291"/>
        <w:gridCol w:w="1559"/>
        <w:gridCol w:w="6"/>
        <w:gridCol w:w="2114"/>
        <w:gridCol w:w="6"/>
      </w:tblGrid>
      <w:tr w:rsidR="00041869" w:rsidRPr="00DC1A79" w14:paraId="30678B39" w14:textId="77777777" w:rsidTr="00C9536B">
        <w:trPr>
          <w:gridAfter w:val="1"/>
          <w:wAfter w:w="6" w:type="dxa"/>
          <w:trHeight w:val="936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C9536B">
        <w:trPr>
          <w:trHeight w:val="837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2885D4DD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F7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7CEAF5D1" w14:textId="77777777" w:rsidTr="00C9536B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38958744" w:rsidR="00DF3D63" w:rsidRPr="0078616B" w:rsidRDefault="0030277D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0277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 освітленням об’єктів та елементів благоустрою (включно з відшкодуванням видатків)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52928A54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B97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66342804" w:rsidR="00DF3D63" w:rsidRDefault="00E4200E" w:rsidP="00302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3027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081AABD1" w:rsidR="00DF3D63" w:rsidRDefault="00E4200E" w:rsidP="003027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3027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50586C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34E6BEA0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B97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406BB238" w:rsidR="005E4189" w:rsidRDefault="00EE152A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1 2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3D29772C" w:rsidR="005E4189" w:rsidRDefault="00EE152A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1 2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5075DE" w:rsidRPr="005E4189" w14:paraId="163D263F" w14:textId="77777777" w:rsidTr="0050586C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39E4" w14:textId="42F103BF" w:rsidR="005075DE" w:rsidRDefault="005075DE" w:rsidP="0050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CBBA" w14:textId="1CF06DF9" w:rsidR="005075DE" w:rsidRDefault="005075DE" w:rsidP="005075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Щогли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освітлювальним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обладнанням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220В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7A1" w14:textId="2D55012D" w:rsidR="005075DE" w:rsidRDefault="005075DE" w:rsidP="0050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2CA" w14:textId="783F89A3" w:rsidR="005075DE" w:rsidRPr="00DC1A79" w:rsidRDefault="005075DE" w:rsidP="0050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1A5E" w14:textId="77777777" w:rsidR="005075DE" w:rsidRPr="00DC1A79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2CF4CF" w14:textId="0B504E36" w:rsidR="005075DE" w:rsidRPr="00DC1A79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703C" w14:textId="36002C88" w:rsidR="005075DE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68C5" w14:textId="3EA627C7" w:rsidR="005075DE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FF2B" w14:textId="14211804" w:rsidR="005075DE" w:rsidRPr="00041869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7E6" w14:textId="54A2FFD5" w:rsidR="005075DE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5075DE" w:rsidRPr="005E4189" w14:paraId="0F3326FC" w14:textId="77777777" w:rsidTr="0050586C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8B60" w14:textId="386B5582" w:rsidR="005075DE" w:rsidRDefault="005075DE" w:rsidP="0050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E13" w14:textId="7A14DA5A" w:rsidR="005075DE" w:rsidRPr="00AA5CBF" w:rsidRDefault="005075DE" w:rsidP="00507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Арки на центральному в’їзді в смт Авангард  Одеського району Одеської області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6D78" w14:textId="16567050" w:rsidR="005075DE" w:rsidRDefault="005075DE" w:rsidP="0050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1C6" w14:textId="463CEE19" w:rsidR="005075DE" w:rsidRPr="00DC1A79" w:rsidRDefault="005075DE" w:rsidP="00507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1C09" w14:textId="77777777" w:rsidR="005075DE" w:rsidRPr="00881ED8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9829FDA" w14:textId="1C4B4EC7" w:rsidR="005075DE" w:rsidRPr="00DC1A79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4D81" w14:textId="5C2C126A" w:rsidR="005075DE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2981" w14:textId="0FAD6C4D" w:rsidR="005075DE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F2F6" w14:textId="2B0BAAF2" w:rsidR="005075DE" w:rsidRPr="00041869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8A93" w14:textId="79A9D21D" w:rsidR="005075DE" w:rsidRPr="0061625E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A77F3A" w:rsidRPr="005E4189" w14:paraId="30022907" w14:textId="77777777" w:rsidTr="0050586C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200" w14:textId="5DECB115" w:rsidR="00A77F3A" w:rsidRPr="00A77F3A" w:rsidRDefault="00A77F3A" w:rsidP="00A77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AED" w14:textId="412CCDF1" w:rsidR="00A77F3A" w:rsidRPr="00881ED8" w:rsidRDefault="00A77F3A" w:rsidP="00A77F3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0065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роведення технічної інвентаризації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Аванардівської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селищної ради.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9764" w14:textId="0DDD5B17" w:rsidR="00A77F3A" w:rsidRPr="00881ED8" w:rsidRDefault="00A77F3A" w:rsidP="00A77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361" w14:textId="71215480" w:rsidR="00A77F3A" w:rsidRPr="00881ED8" w:rsidRDefault="00A77F3A" w:rsidP="00A77F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A66A" w14:textId="77777777" w:rsidR="00A77F3A" w:rsidRPr="00DC1A79" w:rsidRDefault="00A77F3A" w:rsidP="00A77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47EA818" w14:textId="55040A59" w:rsidR="00A77F3A" w:rsidRPr="00881ED8" w:rsidRDefault="00A77F3A" w:rsidP="00A77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4AC2" w14:textId="15FD6A55" w:rsidR="00A77F3A" w:rsidRDefault="00A77F3A" w:rsidP="00A77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7A422" w14:textId="2AA58512" w:rsidR="00A77F3A" w:rsidRDefault="00A77F3A" w:rsidP="00A77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73E9" w14:textId="5AB1F756" w:rsidR="00A77F3A" w:rsidRPr="00881ED8" w:rsidRDefault="00A77F3A" w:rsidP="00A77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707" w14:textId="786A905B" w:rsidR="00A77F3A" w:rsidRPr="00881ED8" w:rsidRDefault="00A77F3A" w:rsidP="00A77F3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FE2C5E" w:rsidRPr="005E4189" w14:paraId="738EBBE4" w14:textId="77777777" w:rsidTr="00FE2C5E">
        <w:trPr>
          <w:trHeight w:val="140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28C7" w14:textId="45CB06C6" w:rsidR="00FE2C5E" w:rsidRPr="00FE2C5E" w:rsidRDefault="00FE2C5E" w:rsidP="00FE2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633" w14:textId="0A1A1289" w:rsidR="00FE2C5E" w:rsidRDefault="00FE2C5E" w:rsidP="00FE2C5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мереж освітлення - Щогли</w:t>
            </w:r>
            <w:r w:rsidRPr="00FE2C5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із освітлювальним обладнанням 220В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BD4E" w14:textId="1B24D493" w:rsidR="00FE2C5E" w:rsidRDefault="00FE2C5E" w:rsidP="00FE2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06AA" w14:textId="6EFBDECC" w:rsidR="00FE2C5E" w:rsidRPr="00DC1A79" w:rsidRDefault="00FE2C5E" w:rsidP="00FE2C5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1851" w14:textId="77777777" w:rsidR="00FE2C5E" w:rsidRPr="00DC1A79" w:rsidRDefault="00FE2C5E" w:rsidP="00FE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FAFA3D8" w14:textId="2574BDF5" w:rsidR="00FE2C5E" w:rsidRPr="00DC1A79" w:rsidRDefault="00FE2C5E" w:rsidP="00FE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4126" w14:textId="0AA83460" w:rsidR="00FE2C5E" w:rsidRDefault="00FE2C5E" w:rsidP="00FE2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4B09" w14:textId="71EE0E94" w:rsidR="00FE2C5E" w:rsidRDefault="00FE2C5E" w:rsidP="00FE2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841" w14:textId="54B23D73" w:rsidR="00FE2C5E" w:rsidRPr="00041869" w:rsidRDefault="00FE2C5E" w:rsidP="00FE2C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33D" w14:textId="54EC3E04" w:rsidR="00FE2C5E" w:rsidRPr="0061625E" w:rsidRDefault="00FE2C5E" w:rsidP="00FE2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5D2571" w:rsidRPr="005E4189" w14:paraId="7CF72A5A" w14:textId="77777777" w:rsidTr="00FE2C5E">
        <w:trPr>
          <w:trHeight w:val="140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340" w14:textId="3120C98A" w:rsidR="005D2571" w:rsidRPr="005D2571" w:rsidRDefault="005D2571" w:rsidP="005D2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80E" w14:textId="4F14C87C" w:rsidR="005D2571" w:rsidRDefault="005D2571" w:rsidP="005D257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дорожного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покриття вулиці Фруктова в смт Авангард Одеського району Одеської області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7B4" w14:textId="668D2367" w:rsidR="005D2571" w:rsidRDefault="005D2571" w:rsidP="005D2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D54" w14:textId="4F94031B" w:rsidR="005D2571" w:rsidRPr="00DC1A79" w:rsidRDefault="005D2571" w:rsidP="005D25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F0BB" w14:textId="77777777" w:rsidR="005D2571" w:rsidRPr="00DC1A79" w:rsidRDefault="005D2571" w:rsidP="005D2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B76C0A7" w14:textId="6EEB3289" w:rsidR="005D2571" w:rsidRPr="00DC1A79" w:rsidRDefault="005D2571" w:rsidP="005D2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D183" w14:textId="25558AC2" w:rsidR="005D2571" w:rsidRDefault="005D2571" w:rsidP="005D2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5864" w14:textId="43E74C71" w:rsidR="005D2571" w:rsidRDefault="005D2571" w:rsidP="005D2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F14F" w14:textId="55E3E250" w:rsidR="005D2571" w:rsidRPr="00041869" w:rsidRDefault="005D2571" w:rsidP="005D25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3CA5" w14:textId="226DEECE" w:rsidR="005D2571" w:rsidRPr="0061625E" w:rsidRDefault="005D2571" w:rsidP="005D25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041869" w:rsidRPr="00DC1A79" w14:paraId="0E707455" w14:textId="77777777" w:rsidTr="00C9536B">
        <w:trPr>
          <w:trHeight w:val="6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77777777" w:rsidR="00041869" w:rsidRPr="00F41A10" w:rsidRDefault="00041869" w:rsidP="0004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041869" w:rsidRPr="00DC1A79" w:rsidRDefault="00041869" w:rsidP="000418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300373C9" w:rsidR="00041869" w:rsidRPr="00DC1A79" w:rsidRDefault="00CF0176" w:rsidP="00FE2C5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  <w:r w:rsidR="00E4200E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="005D2571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 w:rsidR="00FE2C5E">
              <w:rPr>
                <w:rFonts w:ascii="Times New Roman" w:hAnsi="Times New Roman" w:cs="Times New Roman"/>
                <w:b/>
                <w:bCs/>
                <w:lang w:val="uk-UA"/>
              </w:rPr>
              <w:t>20</w:t>
            </w:r>
            <w:r w:rsidR="00E4200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0B2B8E97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99A865" w14:textId="77777777" w:rsidR="0061625E" w:rsidRDefault="00BB3301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0E15787A" w:rsidR="00F15EBF" w:rsidRPr="00DC1A79" w:rsidRDefault="00412FC5" w:rsidP="000742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</w:t>
      </w:r>
      <w:r w:rsidR="00074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742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  <w:bookmarkEnd w:id="1"/>
    </w:p>
    <w:sectPr w:rsidR="00F15EBF" w:rsidRPr="00DC1A79" w:rsidSect="00C9536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7427F"/>
    <w:rsid w:val="00097854"/>
    <w:rsid w:val="000B4787"/>
    <w:rsid w:val="000C5F15"/>
    <w:rsid w:val="000D1C62"/>
    <w:rsid w:val="000D7C1E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D4392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7DBA"/>
    <w:rsid w:val="002A32C3"/>
    <w:rsid w:val="002B0907"/>
    <w:rsid w:val="002B3CAE"/>
    <w:rsid w:val="002E15DE"/>
    <w:rsid w:val="002E16F5"/>
    <w:rsid w:val="002E2355"/>
    <w:rsid w:val="002E47AA"/>
    <w:rsid w:val="0030277D"/>
    <w:rsid w:val="00310F6B"/>
    <w:rsid w:val="00334860"/>
    <w:rsid w:val="00336B1C"/>
    <w:rsid w:val="003659E0"/>
    <w:rsid w:val="00383F8E"/>
    <w:rsid w:val="00385404"/>
    <w:rsid w:val="00390ABB"/>
    <w:rsid w:val="00392C96"/>
    <w:rsid w:val="003A7D5F"/>
    <w:rsid w:val="003C24B3"/>
    <w:rsid w:val="003C6B1E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3E3B"/>
    <w:rsid w:val="004753F5"/>
    <w:rsid w:val="00481509"/>
    <w:rsid w:val="004A1AD7"/>
    <w:rsid w:val="004A4DBA"/>
    <w:rsid w:val="004B0B4A"/>
    <w:rsid w:val="004C38A7"/>
    <w:rsid w:val="004C3A62"/>
    <w:rsid w:val="004C75EE"/>
    <w:rsid w:val="004D263D"/>
    <w:rsid w:val="004D5F82"/>
    <w:rsid w:val="004D6713"/>
    <w:rsid w:val="004F02A6"/>
    <w:rsid w:val="00505578"/>
    <w:rsid w:val="0050586C"/>
    <w:rsid w:val="005075DE"/>
    <w:rsid w:val="00520CB9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17A1"/>
    <w:rsid w:val="00582556"/>
    <w:rsid w:val="00583B42"/>
    <w:rsid w:val="0058554F"/>
    <w:rsid w:val="005A668D"/>
    <w:rsid w:val="005A6881"/>
    <w:rsid w:val="005B227E"/>
    <w:rsid w:val="005C6DEC"/>
    <w:rsid w:val="005D2571"/>
    <w:rsid w:val="005D2BDE"/>
    <w:rsid w:val="005E05B0"/>
    <w:rsid w:val="005E4189"/>
    <w:rsid w:val="005F08DB"/>
    <w:rsid w:val="00601ADC"/>
    <w:rsid w:val="006045B0"/>
    <w:rsid w:val="0061625E"/>
    <w:rsid w:val="00626CAB"/>
    <w:rsid w:val="006320FB"/>
    <w:rsid w:val="00634DE8"/>
    <w:rsid w:val="006368D5"/>
    <w:rsid w:val="0064398B"/>
    <w:rsid w:val="00672568"/>
    <w:rsid w:val="00675835"/>
    <w:rsid w:val="006A3C3D"/>
    <w:rsid w:val="006A5CC6"/>
    <w:rsid w:val="006C0E64"/>
    <w:rsid w:val="006C6C60"/>
    <w:rsid w:val="006E1554"/>
    <w:rsid w:val="007072DC"/>
    <w:rsid w:val="00715538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B15C6"/>
    <w:rsid w:val="007C218B"/>
    <w:rsid w:val="007D0804"/>
    <w:rsid w:val="00822C8B"/>
    <w:rsid w:val="00851761"/>
    <w:rsid w:val="008539DB"/>
    <w:rsid w:val="00857A95"/>
    <w:rsid w:val="00873FC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75C6"/>
    <w:rsid w:val="00915A94"/>
    <w:rsid w:val="0093310F"/>
    <w:rsid w:val="009554DD"/>
    <w:rsid w:val="00960E0C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77F3A"/>
    <w:rsid w:val="00A85065"/>
    <w:rsid w:val="00A85175"/>
    <w:rsid w:val="00AA577A"/>
    <w:rsid w:val="00AA619D"/>
    <w:rsid w:val="00AB5A3D"/>
    <w:rsid w:val="00AB6C6C"/>
    <w:rsid w:val="00AC10DA"/>
    <w:rsid w:val="00AC3E2A"/>
    <w:rsid w:val="00AC7C4A"/>
    <w:rsid w:val="00AF2950"/>
    <w:rsid w:val="00B26535"/>
    <w:rsid w:val="00B33C00"/>
    <w:rsid w:val="00B34506"/>
    <w:rsid w:val="00B679ED"/>
    <w:rsid w:val="00B979CF"/>
    <w:rsid w:val="00BA0515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6AED"/>
    <w:rsid w:val="00C44370"/>
    <w:rsid w:val="00C61C97"/>
    <w:rsid w:val="00C62D58"/>
    <w:rsid w:val="00C914A8"/>
    <w:rsid w:val="00C930E0"/>
    <w:rsid w:val="00C9536B"/>
    <w:rsid w:val="00CC4F89"/>
    <w:rsid w:val="00CC5CBF"/>
    <w:rsid w:val="00CD537B"/>
    <w:rsid w:val="00CD5657"/>
    <w:rsid w:val="00CE5E70"/>
    <w:rsid w:val="00CF0176"/>
    <w:rsid w:val="00CF319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92340"/>
    <w:rsid w:val="00D92B9C"/>
    <w:rsid w:val="00DA1C97"/>
    <w:rsid w:val="00DA27FA"/>
    <w:rsid w:val="00DA70E7"/>
    <w:rsid w:val="00DB1E62"/>
    <w:rsid w:val="00DB615A"/>
    <w:rsid w:val="00DB6550"/>
    <w:rsid w:val="00DC09E9"/>
    <w:rsid w:val="00DC1A79"/>
    <w:rsid w:val="00DD44BC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4200E"/>
    <w:rsid w:val="00EE152A"/>
    <w:rsid w:val="00EF0B7B"/>
    <w:rsid w:val="00EF729C"/>
    <w:rsid w:val="00F04A59"/>
    <w:rsid w:val="00F13D50"/>
    <w:rsid w:val="00F15EBF"/>
    <w:rsid w:val="00F22742"/>
    <w:rsid w:val="00F22FA0"/>
    <w:rsid w:val="00F25293"/>
    <w:rsid w:val="00F41A10"/>
    <w:rsid w:val="00F50E15"/>
    <w:rsid w:val="00F713D9"/>
    <w:rsid w:val="00F85BDA"/>
    <w:rsid w:val="00FA677C"/>
    <w:rsid w:val="00FC20A6"/>
    <w:rsid w:val="00FC4F40"/>
    <w:rsid w:val="00FD1DED"/>
    <w:rsid w:val="00FE2C5E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E66F8-3F2F-4453-A4EF-602CF33B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</cp:revision>
  <cp:lastPrinted>2024-02-06T14:35:00Z</cp:lastPrinted>
  <dcterms:created xsi:type="dcterms:W3CDTF">2024-02-06T14:43:00Z</dcterms:created>
  <dcterms:modified xsi:type="dcterms:W3CDTF">2024-02-06T14:43:00Z</dcterms:modified>
</cp:coreProperties>
</file>