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5807"/>
      </w:tblGrid>
      <w:tr w:rsidR="00AF6C91" w:rsidRPr="00C541FA" w:rsidTr="003F37E2">
        <w:trPr>
          <w:trHeight w:val="430"/>
        </w:trPr>
        <w:tc>
          <w:tcPr>
            <w:tcW w:w="5807" w:type="dxa"/>
          </w:tcPr>
          <w:p w:rsidR="00AF6C91" w:rsidRDefault="00AF6C91" w:rsidP="003F37E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затвердження списку працівників Комунального підприємства «Хлібодарське виробниче управління </w:t>
            </w:r>
            <w:r>
              <w:rPr>
                <w:sz w:val="28"/>
                <w:szCs w:val="28"/>
                <w:lang w:val="uk-UA"/>
              </w:rPr>
              <w:t>житлово-комунального господарства» Авангардівської селищної ради на отримання щомісячної грошової допомоги у 2025 році</w:t>
            </w:r>
          </w:p>
          <w:p w:rsidR="00AF6C91" w:rsidRDefault="00AF6C91" w:rsidP="003F37E2">
            <w:pPr>
              <w:jc w:val="both"/>
              <w:rPr>
                <w:b/>
                <w:lang w:val="uk-UA"/>
              </w:rPr>
            </w:pPr>
          </w:p>
        </w:tc>
      </w:tr>
    </w:tbl>
    <w:p w:rsidR="00AF6C91" w:rsidRPr="008D4A0E" w:rsidRDefault="00AF6C91" w:rsidP="00AF6C91">
      <w:pPr>
        <w:jc w:val="both"/>
        <w:rPr>
          <w:color w:val="000000"/>
          <w:sz w:val="16"/>
          <w:szCs w:val="16"/>
          <w:lang w:val="uk-UA"/>
        </w:rPr>
      </w:pPr>
    </w:p>
    <w:p w:rsidR="00AF6C91" w:rsidRDefault="00AF6C91" w:rsidP="00AF6C91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ст.26 Закону України «Про місцеве самоврядування в Україні», </w:t>
      </w:r>
      <w:r w:rsidRPr="002356A1">
        <w:rPr>
          <w:sz w:val="28"/>
          <w:szCs w:val="28"/>
          <w:lang w:val="uk-UA"/>
        </w:rPr>
        <w:t xml:space="preserve">цільової </w:t>
      </w:r>
      <w:r>
        <w:rPr>
          <w:sz w:val="28"/>
          <w:szCs w:val="28"/>
          <w:lang w:val="uk-UA"/>
        </w:rPr>
        <w:t xml:space="preserve">комплексної </w:t>
      </w:r>
      <w:r w:rsidRPr="002356A1">
        <w:rPr>
          <w:sz w:val="28"/>
          <w:szCs w:val="28"/>
          <w:lang w:val="uk-UA"/>
        </w:rPr>
        <w:t>Програми Авангардівської селищної ради щодо надання матеріальної допомоги мешканцям громади</w:t>
      </w:r>
      <w:r>
        <w:rPr>
          <w:sz w:val="28"/>
          <w:szCs w:val="28"/>
          <w:lang w:val="uk-UA"/>
        </w:rPr>
        <w:t xml:space="preserve"> на 2025 рік,   </w:t>
      </w:r>
      <w:r w:rsidRPr="002356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враховуючи рекомендації Постійної комісії з питань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культури,  </w:t>
      </w:r>
      <w:r w:rsidRPr="002356A1">
        <w:rPr>
          <w:sz w:val="28"/>
          <w:szCs w:val="28"/>
          <w:lang w:val="uk-UA"/>
        </w:rPr>
        <w:t xml:space="preserve">Авангардівська селищна рада  </w:t>
      </w:r>
      <w:r>
        <w:rPr>
          <w:b/>
          <w:sz w:val="28"/>
          <w:lang w:val="uk-UA"/>
        </w:rPr>
        <w:t>ВИРІШИЛА:</w:t>
      </w:r>
    </w:p>
    <w:p w:rsidR="00AF6C91" w:rsidRPr="00D37716" w:rsidRDefault="00AF6C91" w:rsidP="00AF6C91">
      <w:pPr>
        <w:rPr>
          <w:sz w:val="16"/>
          <w:szCs w:val="16"/>
          <w:lang w:val="uk-UA"/>
        </w:rPr>
      </w:pPr>
    </w:p>
    <w:p w:rsidR="00AF6C91" w:rsidRDefault="00AF6C91" w:rsidP="00AF6C91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список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на 2025 рік.</w:t>
      </w:r>
    </w:p>
    <w:p w:rsidR="00AF6C91" w:rsidRDefault="00AF6C91" w:rsidP="00AF6C91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</w:p>
    <w:p w:rsidR="00AF6C91" w:rsidRPr="00C6758E" w:rsidRDefault="00AF6C91" w:rsidP="00AF6C91">
      <w:pPr>
        <w:ind w:firstLine="708"/>
        <w:jc w:val="both"/>
        <w:rPr>
          <w:sz w:val="28"/>
          <w:szCs w:val="28"/>
          <w:lang w:val="uk-UA"/>
        </w:rPr>
      </w:pPr>
      <w:r w:rsidRPr="006B138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 </w:t>
      </w:r>
      <w:r w:rsidRPr="006B1383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51686C">
        <w:rPr>
          <w:sz w:val="28"/>
          <w:lang w:val="uk-UA"/>
        </w:rPr>
        <w:t xml:space="preserve">постійну комісію з питань 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культури.  </w:t>
      </w:r>
    </w:p>
    <w:p w:rsidR="00AF6C91" w:rsidRDefault="00AF6C91" w:rsidP="00AF6C91">
      <w:pPr>
        <w:rPr>
          <w:sz w:val="28"/>
          <w:szCs w:val="28"/>
          <w:lang w:val="uk-UA"/>
        </w:rPr>
      </w:pPr>
    </w:p>
    <w:p w:rsidR="00AF6C91" w:rsidRDefault="00AF6C91" w:rsidP="00AF6C91">
      <w:pPr>
        <w:jc w:val="both"/>
        <w:rPr>
          <w:b/>
          <w:sz w:val="28"/>
          <w:szCs w:val="28"/>
          <w:lang w:val="uk-UA"/>
        </w:rPr>
      </w:pPr>
    </w:p>
    <w:p w:rsidR="00AF6C91" w:rsidRPr="00B53B64" w:rsidRDefault="00AF6C91" w:rsidP="00AF6C91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:rsidR="00AF6C91" w:rsidRDefault="00AF6C91" w:rsidP="00AF6C91">
      <w:pPr>
        <w:jc w:val="both"/>
        <w:rPr>
          <w:b/>
          <w:sz w:val="28"/>
          <w:szCs w:val="28"/>
          <w:lang w:val="uk-UA"/>
        </w:rPr>
      </w:pPr>
    </w:p>
    <w:p w:rsidR="00AF6C91" w:rsidRPr="002F34BA" w:rsidRDefault="00AF6C91" w:rsidP="00AF6C91">
      <w:pPr>
        <w:jc w:val="both"/>
        <w:rPr>
          <w:b/>
          <w:sz w:val="28"/>
          <w:szCs w:val="28"/>
          <w:lang w:val="uk-UA"/>
        </w:rPr>
      </w:pPr>
      <w:r w:rsidRPr="002F34BA">
        <w:rPr>
          <w:b/>
          <w:sz w:val="28"/>
          <w:szCs w:val="28"/>
          <w:lang w:val="uk-UA"/>
        </w:rPr>
        <w:t>№</w:t>
      </w:r>
      <w:r w:rsidR="00E752D7">
        <w:rPr>
          <w:b/>
          <w:sz w:val="28"/>
          <w:szCs w:val="28"/>
          <w:lang w:val="uk-UA"/>
        </w:rPr>
        <w:t>3366-</w:t>
      </w:r>
      <w:r w:rsidRPr="002F34BA">
        <w:rPr>
          <w:b/>
          <w:sz w:val="28"/>
          <w:szCs w:val="28"/>
          <w:lang w:val="en-US"/>
        </w:rPr>
        <w:t>V</w:t>
      </w:r>
      <w:r w:rsidRPr="002F34BA">
        <w:rPr>
          <w:b/>
          <w:sz w:val="28"/>
          <w:szCs w:val="28"/>
          <w:lang w:val="uk-UA"/>
        </w:rPr>
        <w:t>ІІІ</w:t>
      </w:r>
    </w:p>
    <w:p w:rsidR="00AF6C91" w:rsidRDefault="00AF6C91" w:rsidP="00AF6C9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20.12.2024</w:t>
      </w: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AF6C91" w:rsidRDefault="00AF6C91" w:rsidP="00AF6C91">
      <w:pPr>
        <w:rPr>
          <w:lang w:val="uk-UA"/>
        </w:rPr>
      </w:pPr>
    </w:p>
    <w:p w:rsidR="00AF6C91" w:rsidRDefault="00AF6C91" w:rsidP="007A6571">
      <w:pPr>
        <w:ind w:firstLine="5580"/>
        <w:rPr>
          <w:lang w:val="uk-UA"/>
        </w:rPr>
      </w:pPr>
    </w:p>
    <w:p w:rsidR="007A6571" w:rsidRPr="00AF6C91" w:rsidRDefault="007A6571" w:rsidP="007A6571">
      <w:pPr>
        <w:ind w:firstLine="5580"/>
        <w:rPr>
          <w:lang w:val="uk-UA"/>
        </w:rPr>
      </w:pPr>
      <w:r w:rsidRPr="00AF6C91">
        <w:rPr>
          <w:lang w:val="uk-UA"/>
        </w:rPr>
        <w:lastRenderedPageBreak/>
        <w:t xml:space="preserve">Додаток </w:t>
      </w:r>
    </w:p>
    <w:p w:rsidR="007A6571" w:rsidRPr="00AF6C91" w:rsidRDefault="007A6571" w:rsidP="007A6571">
      <w:pPr>
        <w:ind w:left="5580"/>
        <w:rPr>
          <w:lang w:val="uk-UA"/>
        </w:rPr>
      </w:pPr>
      <w:r w:rsidRPr="00AF6C91">
        <w:rPr>
          <w:lang w:val="uk-UA"/>
        </w:rPr>
        <w:t xml:space="preserve">до рішення Авангардівської селищної ради </w:t>
      </w:r>
      <w:r w:rsidR="00AF6C91" w:rsidRPr="00AF6C91">
        <w:rPr>
          <w:lang w:val="uk-UA"/>
        </w:rPr>
        <w:t xml:space="preserve">від </w:t>
      </w:r>
      <w:r w:rsidR="00AF6C91">
        <w:rPr>
          <w:lang w:val="uk-UA"/>
        </w:rPr>
        <w:t>20.12.</w:t>
      </w:r>
      <w:r w:rsidR="00AF6C91" w:rsidRPr="00AF6C91">
        <w:rPr>
          <w:lang w:val="uk-UA"/>
        </w:rPr>
        <w:t xml:space="preserve"> </w:t>
      </w:r>
      <w:r w:rsidR="00AF6C91">
        <w:rPr>
          <w:lang w:val="uk-UA"/>
        </w:rPr>
        <w:t xml:space="preserve">2024р. </w:t>
      </w:r>
      <w:r w:rsidR="00E752D7">
        <w:rPr>
          <w:lang w:val="uk-UA"/>
        </w:rPr>
        <w:t xml:space="preserve">№3366 </w:t>
      </w:r>
      <w:r w:rsidR="00AF6C91" w:rsidRPr="00AF6C91">
        <w:rPr>
          <w:lang w:val="uk-UA"/>
        </w:rPr>
        <w:t>-</w:t>
      </w:r>
      <w:r w:rsidR="00AF6C91" w:rsidRPr="00AF6C91">
        <w:rPr>
          <w:lang w:val="en-US"/>
        </w:rPr>
        <w:t>V</w:t>
      </w:r>
      <w:r w:rsidR="00AF6C91" w:rsidRPr="00AF6C91">
        <w:rPr>
          <w:lang w:val="uk-UA"/>
        </w:rPr>
        <w:t>ІІІ</w:t>
      </w:r>
    </w:p>
    <w:p w:rsidR="007A6571" w:rsidRDefault="007A6571" w:rsidP="007E2846">
      <w:pPr>
        <w:ind w:firstLine="5580"/>
        <w:rPr>
          <w:b/>
          <w:lang w:val="uk-UA"/>
        </w:rPr>
      </w:pPr>
    </w:p>
    <w:p w:rsidR="00AF6C91" w:rsidRPr="00AF6C91" w:rsidRDefault="00AF6C91" w:rsidP="007E2846">
      <w:pPr>
        <w:ind w:firstLine="5580"/>
        <w:rPr>
          <w:b/>
          <w:lang w:val="uk-UA"/>
        </w:rPr>
      </w:pPr>
    </w:p>
    <w:tbl>
      <w:tblPr>
        <w:tblW w:w="9649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3689"/>
        <w:gridCol w:w="1433"/>
        <w:gridCol w:w="3969"/>
      </w:tblGrid>
      <w:tr w:rsidR="00C541FA" w:rsidTr="00C541FA">
        <w:trPr>
          <w:gridBefore w:val="1"/>
          <w:gridAfter w:val="2"/>
          <w:wBefore w:w="278" w:type="dxa"/>
          <w:wAfter w:w="5402" w:type="dxa"/>
          <w:trHeight w:val="75"/>
        </w:trPr>
        <w:tc>
          <w:tcPr>
            <w:tcW w:w="3969" w:type="dxa"/>
            <w:gridSpan w:val="2"/>
            <w:noWrap/>
            <w:vAlign w:val="bottom"/>
            <w:hideMark/>
          </w:tcPr>
          <w:p w:rsidR="00C541FA" w:rsidRDefault="00C541FA" w:rsidP="00997B23">
            <w:pPr>
              <w:spacing w:line="276" w:lineRule="auto"/>
              <w:rPr>
                <w:lang w:eastAsia="en-US"/>
              </w:rPr>
            </w:pPr>
          </w:p>
        </w:tc>
      </w:tr>
      <w:tr w:rsidR="00C541FA" w:rsidTr="00C541FA">
        <w:trPr>
          <w:trHeight w:val="80"/>
        </w:trPr>
        <w:tc>
          <w:tcPr>
            <w:tcW w:w="558" w:type="dxa"/>
            <w:gridSpan w:val="2"/>
            <w:noWrap/>
            <w:vAlign w:val="bottom"/>
            <w:hideMark/>
          </w:tcPr>
          <w:p w:rsidR="00C541FA" w:rsidRDefault="00C541FA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22" w:type="dxa"/>
            <w:gridSpan w:val="2"/>
            <w:noWrap/>
            <w:vAlign w:val="bottom"/>
            <w:hideMark/>
          </w:tcPr>
          <w:p w:rsidR="00C541FA" w:rsidRDefault="00C541FA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C541FA" w:rsidRDefault="00C541FA" w:rsidP="00997B23">
            <w:pPr>
              <w:spacing w:line="276" w:lineRule="auto"/>
              <w:rPr>
                <w:lang w:eastAsia="en-US"/>
              </w:rPr>
            </w:pPr>
          </w:p>
        </w:tc>
      </w:tr>
      <w:tr w:rsidR="00C541FA" w:rsidTr="00C541FA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541FA" w:rsidRDefault="00C541FA" w:rsidP="00997B23">
            <w:r>
              <w:t> </w:t>
            </w:r>
          </w:p>
        </w:tc>
        <w:tc>
          <w:tcPr>
            <w:tcW w:w="512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541FA" w:rsidRDefault="00C541FA" w:rsidP="00997B23">
            <w:pPr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541FA" w:rsidRDefault="00C541FA" w:rsidP="00997B23">
            <w:pPr>
              <w:jc w:val="center"/>
            </w:pPr>
            <w:r>
              <w:t> </w:t>
            </w:r>
          </w:p>
        </w:tc>
      </w:tr>
      <w:tr w:rsidR="00C541FA" w:rsidTr="00C541FA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541FA" w:rsidRDefault="00C541FA" w:rsidP="00997B23">
            <w:r>
              <w:t>№ з/п</w:t>
            </w:r>
          </w:p>
        </w:tc>
        <w:tc>
          <w:tcPr>
            <w:tcW w:w="51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541FA" w:rsidRDefault="00C541FA" w:rsidP="00997B23">
            <w:pPr>
              <w:jc w:val="center"/>
            </w:pPr>
            <w:r>
              <w:t>Посада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541FA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C541FA" w:rsidTr="00C541FA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41FA" w:rsidRDefault="00C541FA" w:rsidP="00997B23">
            <w:pPr>
              <w:jc w:val="center"/>
            </w:pPr>
            <w:r>
              <w:t> </w:t>
            </w:r>
          </w:p>
        </w:tc>
        <w:tc>
          <w:tcPr>
            <w:tcW w:w="5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41FA" w:rsidRDefault="00C541FA" w:rsidP="00997B23">
            <w:pPr>
              <w:jc w:val="center"/>
            </w:pPr>
            <w: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541FA" w:rsidRDefault="00C541FA" w:rsidP="00997B23">
            <w:pPr>
              <w:jc w:val="center"/>
            </w:pPr>
            <w:r>
              <w:t> </w:t>
            </w:r>
          </w:p>
        </w:tc>
      </w:tr>
      <w:tr w:rsidR="00C541FA" w:rsidTr="00C541FA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41FA" w:rsidRDefault="00C541FA" w:rsidP="00997B23">
            <w:pPr>
              <w:jc w:val="center"/>
            </w:pPr>
            <w:r>
              <w:t>1</w:t>
            </w:r>
          </w:p>
        </w:tc>
        <w:tc>
          <w:tcPr>
            <w:tcW w:w="5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41FA" w:rsidRDefault="00C541FA" w:rsidP="00997B23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541FA" w:rsidRDefault="00C541FA" w:rsidP="00997B23">
            <w:pPr>
              <w:jc w:val="center"/>
            </w:pPr>
            <w:r>
              <w:t>4</w:t>
            </w:r>
          </w:p>
        </w:tc>
      </w:tr>
      <w:tr w:rsidR="00C541FA" w:rsidTr="00C541FA">
        <w:trPr>
          <w:trHeight w:val="456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003A90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B2699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t>7000,00</w:t>
            </w:r>
          </w:p>
        </w:tc>
      </w:tr>
      <w:tr w:rsidR="00C541FA" w:rsidTr="00C541FA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9E10BD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Юрист, уповноважена особа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t>7000,00</w:t>
            </w:r>
          </w:p>
        </w:tc>
      </w:tr>
      <w:tr w:rsidR="00C541FA" w:rsidTr="00C541FA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9E10BD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Інспектор з кадрів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t>7000,00</w:t>
            </w:r>
          </w:p>
        </w:tc>
      </w:tr>
      <w:tr w:rsidR="00C541FA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t>7000,00</w:t>
            </w:r>
          </w:p>
        </w:tc>
      </w:tr>
      <w:tr w:rsidR="00C541FA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t>7000,00</w:t>
            </w:r>
          </w:p>
        </w:tc>
      </w:tr>
      <w:tr w:rsidR="00C541FA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3F1AD7" w:rsidRDefault="00C541FA" w:rsidP="00997B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3F1AD7" w:rsidRDefault="00C541FA" w:rsidP="00997B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7000,00</w:t>
            </w:r>
          </w:p>
        </w:tc>
      </w:tr>
      <w:tr w:rsidR="00C541FA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t>7000,00</w:t>
            </w:r>
          </w:p>
        </w:tc>
      </w:tr>
      <w:tr w:rsidR="00C541FA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Інженер-енергетик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t>7000,00</w:t>
            </w:r>
          </w:p>
        </w:tc>
      </w:tr>
      <w:tr w:rsidR="00C541FA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Електрогазозварник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t>6500,00</w:t>
            </w:r>
          </w:p>
        </w:tc>
      </w:tr>
      <w:tr w:rsidR="00C541FA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Технік-доглядач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t>6500,00</w:t>
            </w:r>
          </w:p>
        </w:tc>
      </w:tr>
      <w:tr w:rsidR="00C541FA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t>6500,00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B838BE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t>6500,00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t>6500,00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B838BE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 водо-каналізаційного господарства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t>6500,00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B838BE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t>6500,00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Електромонтер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8208F3" w:rsidRDefault="00C541FA" w:rsidP="00997B23">
            <w:pPr>
              <w:jc w:val="center"/>
            </w:pPr>
            <w:r>
              <w:t>20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4870B9" w:rsidRDefault="00C541FA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541FA" w:rsidRDefault="00C541FA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541FA" w:rsidRDefault="00C541FA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541FA" w:rsidRDefault="00C541FA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C541FA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C541FA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27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F730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 з охорони праці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Прибиральник приміщень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C541FA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</w:t>
            </w:r>
            <w:bookmarkStart w:id="0" w:name="_GoBack"/>
            <w:bookmarkEnd w:id="0"/>
            <w:r>
              <w:rPr>
                <w:lang w:val="uk-UA"/>
              </w:rPr>
              <w:t>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Трактор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351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6500,00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351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Бухгалтер-касир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AC01B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Default="00C541FA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6E6B1B" w:rsidRDefault="00C541FA" w:rsidP="006E6B1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AC01B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90479B" w:rsidRDefault="00C541FA" w:rsidP="0090479B">
            <w:pPr>
              <w:jc w:val="center"/>
            </w:pPr>
            <w:r>
              <w:rPr>
                <w:lang w:val="uk-UA"/>
              </w:rPr>
              <w:t>4</w:t>
            </w:r>
            <w:r>
              <w:t>1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AC01B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90479B" w:rsidRDefault="00C541FA" w:rsidP="0090479B">
            <w:pPr>
              <w:jc w:val="center"/>
            </w:pPr>
            <w:r>
              <w:rPr>
                <w:lang w:val="en-US"/>
              </w:rPr>
              <w:t>4</w:t>
            </w:r>
            <w:r>
              <w:t>2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FD38E0" w:rsidRDefault="00C541FA" w:rsidP="00FD2B06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997B2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90479B" w:rsidRDefault="00C541FA" w:rsidP="0090479B">
            <w:pPr>
              <w:jc w:val="center"/>
            </w:pPr>
            <w:r>
              <w:rPr>
                <w:lang w:val="uk-UA"/>
              </w:rPr>
              <w:t>4</w:t>
            </w:r>
            <w:r>
              <w:t>3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B62B8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775E4E" w:rsidRDefault="00C541FA" w:rsidP="00B62B8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541FA" w:rsidRPr="00B838BE" w:rsidTr="00C541FA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Pr="003F1AD7" w:rsidRDefault="00C541FA" w:rsidP="009047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41FA" w:rsidRDefault="00C541FA" w:rsidP="00B62B83">
            <w:pPr>
              <w:rPr>
                <w:lang w:val="uk-UA"/>
              </w:rPr>
            </w:pPr>
            <w:r w:rsidRPr="003F1AD7">
              <w:rPr>
                <w:lang w:val="uk-UA"/>
              </w:rPr>
              <w:t>Слюсар-сантехнік 3 р-ду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41FA" w:rsidRPr="003F1AD7" w:rsidRDefault="00C541FA" w:rsidP="00B62B8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6000,00</w:t>
            </w:r>
          </w:p>
        </w:tc>
      </w:tr>
    </w:tbl>
    <w:p w:rsidR="00CA1E28" w:rsidRPr="00B838BE" w:rsidRDefault="00CA1E28" w:rsidP="00CA1E28">
      <w:pPr>
        <w:rPr>
          <w:rFonts w:asciiTheme="minorHAnsi" w:hAnsiTheme="minorHAnsi" w:cstheme="minorBidi"/>
          <w:sz w:val="22"/>
          <w:szCs w:val="22"/>
          <w:lang w:val="uk-UA" w:eastAsia="en-US"/>
        </w:rPr>
      </w:pPr>
    </w:p>
    <w:p w:rsidR="003F1AD7" w:rsidRDefault="00AF6C91" w:rsidP="00CA1E28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</w:t>
      </w:r>
    </w:p>
    <w:p w:rsidR="00CA1E28" w:rsidRDefault="00CA1E28" w:rsidP="00CA1E28">
      <w:pPr>
        <w:rPr>
          <w:sz w:val="28"/>
          <w:szCs w:val="28"/>
          <w:lang w:val="uk-UA"/>
        </w:rPr>
      </w:pPr>
    </w:p>
    <w:p w:rsidR="00CA1E28" w:rsidRPr="00AF6C91" w:rsidRDefault="00AF6C91" w:rsidP="00AF6C91">
      <w:pPr>
        <w:rPr>
          <w:b/>
          <w:lang w:val="uk-UA"/>
        </w:rPr>
      </w:pPr>
      <w:r>
        <w:rPr>
          <w:b/>
          <w:lang w:val="uk-UA"/>
        </w:rPr>
        <w:t xml:space="preserve">                  </w:t>
      </w:r>
      <w:r w:rsidR="00CA1E28" w:rsidRPr="00AF6C91">
        <w:rPr>
          <w:b/>
          <w:lang w:val="uk-UA"/>
        </w:rPr>
        <w:t xml:space="preserve">Секретар ради </w:t>
      </w:r>
      <w:r w:rsidR="00CA1E28" w:rsidRPr="00AF6C91">
        <w:rPr>
          <w:b/>
          <w:lang w:val="uk-UA"/>
        </w:rPr>
        <w:tab/>
      </w:r>
      <w:r w:rsidR="00CA1E28" w:rsidRPr="00AF6C91">
        <w:rPr>
          <w:b/>
          <w:lang w:val="uk-UA"/>
        </w:rPr>
        <w:tab/>
      </w:r>
      <w:r w:rsidR="00B37491" w:rsidRPr="00AF6C91">
        <w:rPr>
          <w:b/>
          <w:lang w:val="uk-UA"/>
        </w:rPr>
        <w:t xml:space="preserve">       </w:t>
      </w:r>
      <w:r w:rsidR="003F1AD7" w:rsidRPr="00AF6C91">
        <w:rPr>
          <w:b/>
          <w:lang w:val="en-US"/>
        </w:rPr>
        <w:t xml:space="preserve"> </w:t>
      </w:r>
      <w:r w:rsidR="00B37491" w:rsidRPr="00AF6C91">
        <w:rPr>
          <w:b/>
          <w:lang w:val="uk-UA"/>
        </w:rPr>
        <w:t xml:space="preserve">   </w:t>
      </w:r>
      <w:r w:rsidR="003F1AD7" w:rsidRPr="00AF6C91">
        <w:rPr>
          <w:b/>
          <w:lang w:val="en-US"/>
        </w:rPr>
        <w:t xml:space="preserve">  </w:t>
      </w:r>
      <w:r w:rsidR="00B37491" w:rsidRPr="00AF6C91">
        <w:rPr>
          <w:b/>
          <w:lang w:val="uk-UA"/>
        </w:rPr>
        <w:t xml:space="preserve"> </w:t>
      </w:r>
      <w:r w:rsidR="00682BCA" w:rsidRPr="00AF6C91">
        <w:rPr>
          <w:b/>
          <w:lang w:val="uk-UA"/>
        </w:rPr>
        <w:t xml:space="preserve">       </w:t>
      </w:r>
      <w:r w:rsidR="00CA1E28" w:rsidRPr="00AF6C91">
        <w:rPr>
          <w:b/>
          <w:lang w:val="uk-UA"/>
        </w:rPr>
        <w:tab/>
      </w:r>
      <w:r w:rsidR="00CA1E28" w:rsidRPr="00AF6C91">
        <w:rPr>
          <w:b/>
          <w:lang w:val="uk-UA"/>
        </w:rPr>
        <w:tab/>
        <w:t xml:space="preserve"> Валентина ЩУР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sectPr w:rsidR="007A6571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98" w:rsidRDefault="00B62B98" w:rsidP="00003A90">
      <w:r>
        <w:separator/>
      </w:r>
    </w:p>
  </w:endnote>
  <w:endnote w:type="continuationSeparator" w:id="0">
    <w:p w:rsidR="00B62B98" w:rsidRDefault="00B62B98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98" w:rsidRDefault="00B62B98" w:rsidP="00003A90">
      <w:r>
        <w:separator/>
      </w:r>
    </w:p>
  </w:footnote>
  <w:footnote w:type="continuationSeparator" w:id="0">
    <w:p w:rsidR="00B62B98" w:rsidRDefault="00B62B98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16CFA"/>
    <w:multiLevelType w:val="hybridMultilevel"/>
    <w:tmpl w:val="AB685088"/>
    <w:lvl w:ilvl="0" w:tplc="80409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3A90"/>
    <w:rsid w:val="00007246"/>
    <w:rsid w:val="000124B1"/>
    <w:rsid w:val="00013BC6"/>
    <w:rsid w:val="000264FC"/>
    <w:rsid w:val="0002730D"/>
    <w:rsid w:val="0003076C"/>
    <w:rsid w:val="00033D02"/>
    <w:rsid w:val="00034306"/>
    <w:rsid w:val="000468B7"/>
    <w:rsid w:val="00046C1C"/>
    <w:rsid w:val="00064772"/>
    <w:rsid w:val="00075E99"/>
    <w:rsid w:val="00080D58"/>
    <w:rsid w:val="00090169"/>
    <w:rsid w:val="00094791"/>
    <w:rsid w:val="000A13A9"/>
    <w:rsid w:val="000A4C74"/>
    <w:rsid w:val="000B2E5D"/>
    <w:rsid w:val="000B38EF"/>
    <w:rsid w:val="000C514C"/>
    <w:rsid w:val="000D6395"/>
    <w:rsid w:val="000F4376"/>
    <w:rsid w:val="00100B5E"/>
    <w:rsid w:val="00104EC2"/>
    <w:rsid w:val="00114222"/>
    <w:rsid w:val="001168FA"/>
    <w:rsid w:val="00117C6C"/>
    <w:rsid w:val="00121971"/>
    <w:rsid w:val="00127AD2"/>
    <w:rsid w:val="00135FDE"/>
    <w:rsid w:val="0014471C"/>
    <w:rsid w:val="00145318"/>
    <w:rsid w:val="00146629"/>
    <w:rsid w:val="00157938"/>
    <w:rsid w:val="001640D7"/>
    <w:rsid w:val="00182891"/>
    <w:rsid w:val="001971E0"/>
    <w:rsid w:val="001A226E"/>
    <w:rsid w:val="001A300E"/>
    <w:rsid w:val="001A5F80"/>
    <w:rsid w:val="001D0BA3"/>
    <w:rsid w:val="001E318A"/>
    <w:rsid w:val="002048F3"/>
    <w:rsid w:val="0020592D"/>
    <w:rsid w:val="002208E2"/>
    <w:rsid w:val="002337E4"/>
    <w:rsid w:val="00235654"/>
    <w:rsid w:val="002356A1"/>
    <w:rsid w:val="00240042"/>
    <w:rsid w:val="002441EF"/>
    <w:rsid w:val="002519F3"/>
    <w:rsid w:val="00253EA6"/>
    <w:rsid w:val="0025469F"/>
    <w:rsid w:val="00276557"/>
    <w:rsid w:val="0029327E"/>
    <w:rsid w:val="00293CD8"/>
    <w:rsid w:val="002A534A"/>
    <w:rsid w:val="002C14C7"/>
    <w:rsid w:val="002C3CA2"/>
    <w:rsid w:val="002C738D"/>
    <w:rsid w:val="002D32BE"/>
    <w:rsid w:val="002E28EE"/>
    <w:rsid w:val="002F34BA"/>
    <w:rsid w:val="002F3BED"/>
    <w:rsid w:val="00300151"/>
    <w:rsid w:val="003208A1"/>
    <w:rsid w:val="00323B50"/>
    <w:rsid w:val="0033666A"/>
    <w:rsid w:val="00336796"/>
    <w:rsid w:val="003433E6"/>
    <w:rsid w:val="00344A7A"/>
    <w:rsid w:val="00353E39"/>
    <w:rsid w:val="003652B8"/>
    <w:rsid w:val="00380E35"/>
    <w:rsid w:val="00387E6C"/>
    <w:rsid w:val="003B10A4"/>
    <w:rsid w:val="003C0F64"/>
    <w:rsid w:val="003C43AA"/>
    <w:rsid w:val="003D280A"/>
    <w:rsid w:val="003D44CE"/>
    <w:rsid w:val="003E75A1"/>
    <w:rsid w:val="003F1AD7"/>
    <w:rsid w:val="004103C6"/>
    <w:rsid w:val="00410A5C"/>
    <w:rsid w:val="00412090"/>
    <w:rsid w:val="004167BB"/>
    <w:rsid w:val="00432056"/>
    <w:rsid w:val="00440862"/>
    <w:rsid w:val="00440CE7"/>
    <w:rsid w:val="00445070"/>
    <w:rsid w:val="00455552"/>
    <w:rsid w:val="00456F87"/>
    <w:rsid w:val="00462157"/>
    <w:rsid w:val="004637B7"/>
    <w:rsid w:val="004656C4"/>
    <w:rsid w:val="0047178A"/>
    <w:rsid w:val="004870B9"/>
    <w:rsid w:val="00493FB4"/>
    <w:rsid w:val="004A21EB"/>
    <w:rsid w:val="004A7740"/>
    <w:rsid w:val="004B0D72"/>
    <w:rsid w:val="004B1582"/>
    <w:rsid w:val="004C63EE"/>
    <w:rsid w:val="004C6E5C"/>
    <w:rsid w:val="004D4D8E"/>
    <w:rsid w:val="004D5325"/>
    <w:rsid w:val="004F0243"/>
    <w:rsid w:val="004F1573"/>
    <w:rsid w:val="004F3A3D"/>
    <w:rsid w:val="00501F0D"/>
    <w:rsid w:val="0050228D"/>
    <w:rsid w:val="00507070"/>
    <w:rsid w:val="00507DFD"/>
    <w:rsid w:val="00516242"/>
    <w:rsid w:val="005171E5"/>
    <w:rsid w:val="00521C82"/>
    <w:rsid w:val="005325D0"/>
    <w:rsid w:val="0055340C"/>
    <w:rsid w:val="00554F60"/>
    <w:rsid w:val="00556B1F"/>
    <w:rsid w:val="0056304B"/>
    <w:rsid w:val="00570361"/>
    <w:rsid w:val="005769D5"/>
    <w:rsid w:val="00586EBB"/>
    <w:rsid w:val="005A0A52"/>
    <w:rsid w:val="005A3FAD"/>
    <w:rsid w:val="005A7E22"/>
    <w:rsid w:val="005B0ACB"/>
    <w:rsid w:val="005B5D4A"/>
    <w:rsid w:val="005B66E5"/>
    <w:rsid w:val="005C2AB2"/>
    <w:rsid w:val="005C314C"/>
    <w:rsid w:val="005D121C"/>
    <w:rsid w:val="005D60E3"/>
    <w:rsid w:val="005F1741"/>
    <w:rsid w:val="00602F07"/>
    <w:rsid w:val="006151C5"/>
    <w:rsid w:val="00620A4B"/>
    <w:rsid w:val="00622F4F"/>
    <w:rsid w:val="00632AB1"/>
    <w:rsid w:val="006526E3"/>
    <w:rsid w:val="006527EE"/>
    <w:rsid w:val="00656D76"/>
    <w:rsid w:val="00663B27"/>
    <w:rsid w:val="00666419"/>
    <w:rsid w:val="006669DF"/>
    <w:rsid w:val="00682BCA"/>
    <w:rsid w:val="006833B5"/>
    <w:rsid w:val="0069224E"/>
    <w:rsid w:val="00695616"/>
    <w:rsid w:val="00696417"/>
    <w:rsid w:val="006B1383"/>
    <w:rsid w:val="006B58F8"/>
    <w:rsid w:val="006C36F5"/>
    <w:rsid w:val="006D031B"/>
    <w:rsid w:val="006E6B1B"/>
    <w:rsid w:val="00713CE7"/>
    <w:rsid w:val="00727870"/>
    <w:rsid w:val="00730FC9"/>
    <w:rsid w:val="00736B8F"/>
    <w:rsid w:val="0074254B"/>
    <w:rsid w:val="00742D22"/>
    <w:rsid w:val="007438E3"/>
    <w:rsid w:val="0076605F"/>
    <w:rsid w:val="00774997"/>
    <w:rsid w:val="007A3F55"/>
    <w:rsid w:val="007A6571"/>
    <w:rsid w:val="007B0752"/>
    <w:rsid w:val="007D7505"/>
    <w:rsid w:val="007E228E"/>
    <w:rsid w:val="007E2846"/>
    <w:rsid w:val="007E38D5"/>
    <w:rsid w:val="007E4FC6"/>
    <w:rsid w:val="007E7230"/>
    <w:rsid w:val="007F124A"/>
    <w:rsid w:val="007F1286"/>
    <w:rsid w:val="007F232D"/>
    <w:rsid w:val="007F3B5B"/>
    <w:rsid w:val="008208F3"/>
    <w:rsid w:val="008235F2"/>
    <w:rsid w:val="00827AD5"/>
    <w:rsid w:val="0086057F"/>
    <w:rsid w:val="0087479B"/>
    <w:rsid w:val="00887BDD"/>
    <w:rsid w:val="00892799"/>
    <w:rsid w:val="008A0739"/>
    <w:rsid w:val="008A0D31"/>
    <w:rsid w:val="008A488A"/>
    <w:rsid w:val="008B4058"/>
    <w:rsid w:val="008B46CE"/>
    <w:rsid w:val="008B6A03"/>
    <w:rsid w:val="008B7579"/>
    <w:rsid w:val="008C5049"/>
    <w:rsid w:val="008C7AFE"/>
    <w:rsid w:val="008C7C2F"/>
    <w:rsid w:val="008F1AFB"/>
    <w:rsid w:val="00903404"/>
    <w:rsid w:val="0090418D"/>
    <w:rsid w:val="009042E2"/>
    <w:rsid w:val="0090479B"/>
    <w:rsid w:val="009218E9"/>
    <w:rsid w:val="009224D0"/>
    <w:rsid w:val="00925CA5"/>
    <w:rsid w:val="0093210A"/>
    <w:rsid w:val="009351C8"/>
    <w:rsid w:val="00945233"/>
    <w:rsid w:val="0094758F"/>
    <w:rsid w:val="00952879"/>
    <w:rsid w:val="00960B5B"/>
    <w:rsid w:val="00964A7E"/>
    <w:rsid w:val="0097697A"/>
    <w:rsid w:val="0098390E"/>
    <w:rsid w:val="009857AF"/>
    <w:rsid w:val="0099119C"/>
    <w:rsid w:val="00991FD6"/>
    <w:rsid w:val="00997084"/>
    <w:rsid w:val="009A256F"/>
    <w:rsid w:val="009C3ED8"/>
    <w:rsid w:val="009D29FD"/>
    <w:rsid w:val="009E0FBC"/>
    <w:rsid w:val="009E10BD"/>
    <w:rsid w:val="009E21F7"/>
    <w:rsid w:val="009F1CAE"/>
    <w:rsid w:val="00A1156D"/>
    <w:rsid w:val="00A13ED9"/>
    <w:rsid w:val="00A237D6"/>
    <w:rsid w:val="00A44993"/>
    <w:rsid w:val="00A44D39"/>
    <w:rsid w:val="00A45180"/>
    <w:rsid w:val="00A57DE4"/>
    <w:rsid w:val="00A60BC2"/>
    <w:rsid w:val="00A62CA0"/>
    <w:rsid w:val="00A64E8C"/>
    <w:rsid w:val="00A66822"/>
    <w:rsid w:val="00A83E85"/>
    <w:rsid w:val="00A86BD8"/>
    <w:rsid w:val="00A95AFA"/>
    <w:rsid w:val="00AA074F"/>
    <w:rsid w:val="00AA2F4C"/>
    <w:rsid w:val="00AA3912"/>
    <w:rsid w:val="00AA5D5A"/>
    <w:rsid w:val="00AB20F2"/>
    <w:rsid w:val="00AB301F"/>
    <w:rsid w:val="00AB478C"/>
    <w:rsid w:val="00AC01BC"/>
    <w:rsid w:val="00AC2B86"/>
    <w:rsid w:val="00AC310F"/>
    <w:rsid w:val="00AD2759"/>
    <w:rsid w:val="00AE465B"/>
    <w:rsid w:val="00AF1A62"/>
    <w:rsid w:val="00AF6C91"/>
    <w:rsid w:val="00B14ACA"/>
    <w:rsid w:val="00B16708"/>
    <w:rsid w:val="00B2478B"/>
    <w:rsid w:val="00B2699A"/>
    <w:rsid w:val="00B37491"/>
    <w:rsid w:val="00B47BA4"/>
    <w:rsid w:val="00B54178"/>
    <w:rsid w:val="00B62B98"/>
    <w:rsid w:val="00B63CA6"/>
    <w:rsid w:val="00B6540E"/>
    <w:rsid w:val="00B7169F"/>
    <w:rsid w:val="00B811C0"/>
    <w:rsid w:val="00B838BE"/>
    <w:rsid w:val="00B9416A"/>
    <w:rsid w:val="00B95505"/>
    <w:rsid w:val="00B96ABF"/>
    <w:rsid w:val="00BB3233"/>
    <w:rsid w:val="00BD0685"/>
    <w:rsid w:val="00BD0E06"/>
    <w:rsid w:val="00BE1CD8"/>
    <w:rsid w:val="00BE3ACA"/>
    <w:rsid w:val="00BE42E3"/>
    <w:rsid w:val="00BE7199"/>
    <w:rsid w:val="00BF28CD"/>
    <w:rsid w:val="00C01B2C"/>
    <w:rsid w:val="00C04AC7"/>
    <w:rsid w:val="00C06766"/>
    <w:rsid w:val="00C13E85"/>
    <w:rsid w:val="00C31145"/>
    <w:rsid w:val="00C40FE9"/>
    <w:rsid w:val="00C46DBC"/>
    <w:rsid w:val="00C541FA"/>
    <w:rsid w:val="00C6758E"/>
    <w:rsid w:val="00C768F7"/>
    <w:rsid w:val="00C773DC"/>
    <w:rsid w:val="00C7764E"/>
    <w:rsid w:val="00C8315C"/>
    <w:rsid w:val="00CA195B"/>
    <w:rsid w:val="00CA1E28"/>
    <w:rsid w:val="00CA2242"/>
    <w:rsid w:val="00CA3288"/>
    <w:rsid w:val="00CA3C1B"/>
    <w:rsid w:val="00CA4130"/>
    <w:rsid w:val="00CA79FF"/>
    <w:rsid w:val="00CB14CB"/>
    <w:rsid w:val="00CC4D03"/>
    <w:rsid w:val="00CD63D4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412D"/>
    <w:rsid w:val="00D1601F"/>
    <w:rsid w:val="00D241B9"/>
    <w:rsid w:val="00D37716"/>
    <w:rsid w:val="00D456F2"/>
    <w:rsid w:val="00D45720"/>
    <w:rsid w:val="00D501B7"/>
    <w:rsid w:val="00D519EB"/>
    <w:rsid w:val="00D56414"/>
    <w:rsid w:val="00D62A59"/>
    <w:rsid w:val="00D67977"/>
    <w:rsid w:val="00D72908"/>
    <w:rsid w:val="00D849F0"/>
    <w:rsid w:val="00D96BA2"/>
    <w:rsid w:val="00D9757F"/>
    <w:rsid w:val="00DA227B"/>
    <w:rsid w:val="00DB3839"/>
    <w:rsid w:val="00DC2F7A"/>
    <w:rsid w:val="00DC66FE"/>
    <w:rsid w:val="00DF3394"/>
    <w:rsid w:val="00DF6E7C"/>
    <w:rsid w:val="00E15A97"/>
    <w:rsid w:val="00E21569"/>
    <w:rsid w:val="00E269AD"/>
    <w:rsid w:val="00E27B45"/>
    <w:rsid w:val="00E379F2"/>
    <w:rsid w:val="00E43071"/>
    <w:rsid w:val="00E613E8"/>
    <w:rsid w:val="00E752D7"/>
    <w:rsid w:val="00E75FFF"/>
    <w:rsid w:val="00E825CD"/>
    <w:rsid w:val="00E83CD0"/>
    <w:rsid w:val="00E87AD1"/>
    <w:rsid w:val="00E97A08"/>
    <w:rsid w:val="00EB3404"/>
    <w:rsid w:val="00EB4DA9"/>
    <w:rsid w:val="00EB7E5C"/>
    <w:rsid w:val="00EC3536"/>
    <w:rsid w:val="00ED51DD"/>
    <w:rsid w:val="00EF45DF"/>
    <w:rsid w:val="00EF4FC8"/>
    <w:rsid w:val="00F26005"/>
    <w:rsid w:val="00F32123"/>
    <w:rsid w:val="00F335F4"/>
    <w:rsid w:val="00F462FD"/>
    <w:rsid w:val="00F47DBA"/>
    <w:rsid w:val="00F502C0"/>
    <w:rsid w:val="00F70CFE"/>
    <w:rsid w:val="00F73056"/>
    <w:rsid w:val="00F830C0"/>
    <w:rsid w:val="00F92B08"/>
    <w:rsid w:val="00F93B0C"/>
    <w:rsid w:val="00F97341"/>
    <w:rsid w:val="00FA2E49"/>
    <w:rsid w:val="00FB5881"/>
    <w:rsid w:val="00FD2B06"/>
    <w:rsid w:val="00FD38E0"/>
    <w:rsid w:val="00FE0864"/>
    <w:rsid w:val="00FE217D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9BE028-23EB-49EA-A319-04D53A26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DCD5-5B1E-4D09-84E1-B0A35846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2024-12-09T08:54:00Z</cp:lastPrinted>
  <dcterms:created xsi:type="dcterms:W3CDTF">2024-12-18T08:25:00Z</dcterms:created>
  <dcterms:modified xsi:type="dcterms:W3CDTF">2024-12-21T13:13:00Z</dcterms:modified>
</cp:coreProperties>
</file>